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76" w:rsidRDefault="00544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16.4.2020</w:t>
      </w:r>
    </w:p>
    <w:p w:rsidR="00F747F4" w:rsidRPr="00AE47B7" w:rsidRDefault="00544F76">
      <w:pPr>
        <w:rPr>
          <w:rFonts w:ascii="Grundschrift" w:hAnsi="Grundschrift"/>
          <w:b/>
          <w:sz w:val="28"/>
          <w:szCs w:val="28"/>
          <w:u w:val="single"/>
        </w:rPr>
      </w:pPr>
      <w:r w:rsidRPr="00AE47B7">
        <w:rPr>
          <w:rFonts w:ascii="Grundschrift" w:hAnsi="Grundschrift"/>
          <w:b/>
          <w:sz w:val="28"/>
          <w:szCs w:val="28"/>
          <w:u w:val="single"/>
        </w:rPr>
        <w:t xml:space="preserve">Sehr geehrte Eltern unserer </w:t>
      </w:r>
      <w:proofErr w:type="spellStart"/>
      <w:r w:rsidRPr="00AE47B7">
        <w:rPr>
          <w:rFonts w:ascii="Grundschrift" w:hAnsi="Grundschrift"/>
          <w:b/>
          <w:sz w:val="28"/>
          <w:szCs w:val="28"/>
          <w:u w:val="single"/>
        </w:rPr>
        <w:t>Papenschülerinnen</w:t>
      </w:r>
      <w:proofErr w:type="spellEnd"/>
      <w:r w:rsidRPr="00AE47B7">
        <w:rPr>
          <w:rFonts w:ascii="Grundschrift" w:hAnsi="Grundschrift"/>
          <w:b/>
          <w:sz w:val="28"/>
          <w:szCs w:val="28"/>
          <w:u w:val="single"/>
        </w:rPr>
        <w:t xml:space="preserve"> und </w:t>
      </w:r>
      <w:proofErr w:type="spellStart"/>
      <w:r w:rsidRPr="00AE47B7">
        <w:rPr>
          <w:rFonts w:ascii="Grundschrift" w:hAnsi="Grundschrift"/>
          <w:b/>
          <w:sz w:val="28"/>
          <w:szCs w:val="28"/>
          <w:u w:val="single"/>
        </w:rPr>
        <w:t>Papenschüler</w:t>
      </w:r>
      <w:proofErr w:type="spellEnd"/>
      <w:r w:rsidRPr="00AE47B7">
        <w:rPr>
          <w:rFonts w:ascii="Grundschrift" w:hAnsi="Grundschrift"/>
          <w:b/>
          <w:sz w:val="28"/>
          <w:szCs w:val="28"/>
          <w:u w:val="single"/>
        </w:rPr>
        <w:t>!</w:t>
      </w:r>
    </w:p>
    <w:p w:rsidR="00544F76" w:rsidRDefault="00544F76" w:rsidP="00544F76">
      <w:pPr>
        <w:spacing w:before="100" w:beforeAutospacing="1" w:after="100" w:afterAutospacing="1" w:line="240" w:lineRule="auto"/>
        <w:outlineLvl w:val="0"/>
        <w:rPr>
          <w:rFonts w:ascii="Grundschrift" w:eastAsia="Times New Roman" w:hAnsi="Grundschrift" w:cs="Times New Roman"/>
          <w:b/>
          <w:bCs/>
          <w:kern w:val="36"/>
          <w:sz w:val="28"/>
          <w:szCs w:val="28"/>
        </w:rPr>
      </w:pPr>
      <w:r>
        <w:rPr>
          <w:rFonts w:ascii="Grundschrift" w:eastAsia="Times New Roman" w:hAnsi="Grundschrift" w:cs="Times New Roman"/>
          <w:b/>
          <w:bCs/>
          <w:kern w:val="36"/>
          <w:sz w:val="28"/>
          <w:szCs w:val="28"/>
        </w:rPr>
        <w:t>Corona-Virus: neue Maßnahmen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Style w:val="Fett"/>
          <w:sz w:val="28"/>
          <w:szCs w:val="28"/>
        </w:rPr>
      </w:pPr>
      <w:r w:rsidRPr="002B12B5">
        <w:rPr>
          <w:rStyle w:val="Fett"/>
          <w:sz w:val="28"/>
          <w:szCs w:val="28"/>
        </w:rPr>
        <w:t>Was gibt es Neues?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Weiterhin bleiben </w:t>
      </w:r>
      <w:r w:rsidRPr="002B12B5">
        <w:rPr>
          <w:rFonts w:ascii="Grundschrift" w:eastAsia="Times New Roman" w:hAnsi="Grundschrift" w:cs="Times New Roman"/>
          <w:sz w:val="24"/>
          <w:szCs w:val="24"/>
        </w:rPr>
        <w:t>die Schulen geschlossen.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So soll</w:t>
      </w: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 sich das Corona-Virus langsamer ausbreiten.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Die Schließung der Schulen dauert bis zum 3.5.2020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Style w:val="Fett"/>
          <w:sz w:val="28"/>
          <w:szCs w:val="28"/>
        </w:rPr>
      </w:pPr>
      <w:r w:rsidRPr="002B12B5">
        <w:rPr>
          <w:rStyle w:val="Fett"/>
          <w:sz w:val="28"/>
          <w:szCs w:val="28"/>
        </w:rPr>
        <w:t>Gibt es eine Notbetreuung?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Viele</w:t>
      </w: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 Eltern arbeiten im Gesundheits</w:t>
      </w:r>
      <w:r w:rsidRPr="002B12B5">
        <w:rPr>
          <w:rFonts w:ascii="Grundschrift" w:eastAsia="Times New Roman" w:hAnsi="Grundschrift" w:cs="Times New Roman"/>
          <w:sz w:val="24"/>
          <w:szCs w:val="24"/>
        </w:rPr>
        <w:t>system.</w:t>
      </w:r>
      <w:r w:rsidR="002B12B5">
        <w:rPr>
          <w:rFonts w:ascii="Grundschrift" w:eastAsia="Times New Roman" w:hAnsi="Grundschrift" w:cs="Times New Roman"/>
          <w:sz w:val="24"/>
          <w:szCs w:val="24"/>
        </w:rPr>
        <w:t xml:space="preserve"> Das ist sehr wichtig.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Wichtige Berufe sind zum Beispiel auch:</w:t>
      </w:r>
    </w:p>
    <w:p w:rsidR="00544F76" w:rsidRPr="002B12B5" w:rsidRDefault="00544F76" w:rsidP="00544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Polizei, Rettungsdienst, Katastrophenschutz und Feuerwehr,</w:t>
      </w:r>
    </w:p>
    <w:p w:rsidR="00544F76" w:rsidRPr="002B12B5" w:rsidRDefault="00544F76" w:rsidP="00544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Vollzugsbereich wie Gefängnis und so weiter,</w:t>
      </w:r>
    </w:p>
    <w:p w:rsidR="00544F76" w:rsidRDefault="00544F76" w:rsidP="00544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Staat und Regierung,</w:t>
      </w:r>
    </w:p>
    <w:p w:rsidR="002B12B5" w:rsidRPr="002B12B5" w:rsidRDefault="002B12B5" w:rsidP="00544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hAnsi="Grundschrift" w:cs="Arial"/>
          <w:sz w:val="24"/>
          <w:szCs w:val="24"/>
        </w:rPr>
        <w:t>Lebensmittelversorgung (Lebensmittelproduktion, -verarbeitung und -handel).</w:t>
      </w:r>
    </w:p>
    <w:p w:rsidR="00544F76" w:rsidRPr="002B12B5" w:rsidRDefault="00544F76" w:rsidP="00544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besondere Härte: </w:t>
      </w:r>
    </w:p>
    <w:p w:rsidR="00544F76" w:rsidRPr="002B12B5" w:rsidRDefault="00544F76" w:rsidP="00544F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Verliere ich meine Arbeit?</w:t>
      </w:r>
    </w:p>
    <w:p w:rsidR="00544F76" w:rsidRPr="002B12B5" w:rsidRDefault="00544F76" w:rsidP="00544F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Habe ich dann kein Geld mehr?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Die Kinder brauchen dann </w:t>
      </w:r>
      <w:r w:rsidRPr="002B12B5">
        <w:rPr>
          <w:rFonts w:ascii="Grundschrift" w:eastAsia="Times New Roman" w:hAnsi="Grundschrift" w:cs="Times New Roman"/>
          <w:sz w:val="24"/>
          <w:szCs w:val="24"/>
        </w:rPr>
        <w:t>eine</w:t>
      </w: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 Notbetreuung.</w:t>
      </w:r>
    </w:p>
    <w:p w:rsidR="00544F76" w:rsidRPr="002B12B5" w:rsidRDefault="00544F76" w:rsidP="00544F76">
      <w:pPr>
        <w:spacing w:before="100" w:beforeAutospacing="1" w:after="100" w:afterAutospacing="1" w:line="240" w:lineRule="auto"/>
        <w:ind w:left="360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Hat die Mutter eine wichtige Arbeit?</w:t>
      </w:r>
      <w:r w:rsidRPr="002B12B5">
        <w:rPr>
          <w:rFonts w:ascii="Grundschrift" w:eastAsia="Times New Roman" w:hAnsi="Grundschrift" w:cs="Times New Roman"/>
          <w:sz w:val="24"/>
          <w:szCs w:val="24"/>
        </w:rPr>
        <w:br/>
        <w:t>Oder hat der Vater eine wichtige Arbeit?</w:t>
      </w:r>
      <w:r w:rsidRPr="002B12B5">
        <w:rPr>
          <w:rFonts w:ascii="Grundschrift" w:eastAsia="Times New Roman" w:hAnsi="Grundschrift" w:cs="Times New Roman"/>
          <w:sz w:val="24"/>
          <w:szCs w:val="24"/>
        </w:rPr>
        <w:br/>
        <w:t>Dann bekommt das Kind Notbetreuung.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Für die Notbetreuung kommen </w:t>
      </w: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einige </w:t>
      </w: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Lehrerinnen </w:t>
      </w:r>
      <w:r w:rsidRPr="002B12B5">
        <w:rPr>
          <w:rFonts w:ascii="Grundschrift" w:eastAsia="Times New Roman" w:hAnsi="Grundschrift" w:cs="Times New Roman"/>
          <w:sz w:val="24"/>
          <w:szCs w:val="24"/>
        </w:rPr>
        <w:t>in die Schule</w:t>
      </w:r>
      <w:r w:rsidR="002B12B5">
        <w:rPr>
          <w:rFonts w:ascii="Grundschrift" w:eastAsia="Times New Roman" w:hAnsi="Grundschrift" w:cs="Times New Roman"/>
          <w:sz w:val="24"/>
          <w:szCs w:val="24"/>
        </w:rPr>
        <w:t xml:space="preserve">. </w:t>
      </w:r>
      <w:r w:rsidRPr="002B12B5">
        <w:rPr>
          <w:rFonts w:ascii="Grundschrift" w:eastAsia="Times New Roman" w:hAnsi="Grundschrift" w:cs="Times New Roman"/>
          <w:sz w:val="24"/>
          <w:szCs w:val="24"/>
        </w:rPr>
        <w:t>Alle anderen Lehrerinnen bleiben zu Hause.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4"/>
          <w:szCs w:val="24"/>
        </w:rPr>
      </w:pPr>
      <w:r w:rsidRPr="002B12B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47B7">
        <w:rPr>
          <w:rFonts w:ascii="Grundschrift" w:eastAsia="Times New Roman" w:hAnsi="Grundschrift" w:cs="Times New Roman"/>
          <w:sz w:val="24"/>
          <w:szCs w:val="24"/>
        </w:rPr>
        <w:t>Gesundheitsminis</w:t>
      </w:r>
      <w:r w:rsidRPr="002B12B5">
        <w:rPr>
          <w:rFonts w:ascii="Grundschrift" w:eastAsia="Times New Roman" w:hAnsi="Grundschrift" w:cs="Times New Roman"/>
          <w:sz w:val="24"/>
          <w:szCs w:val="24"/>
        </w:rPr>
        <w:t>terin Dr. Carola Reimann sagt zu Eltern mit wichtiger Arbeit:</w:t>
      </w:r>
    </w:p>
    <w:p w:rsidR="00544F76" w:rsidRPr="00AE47B7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b/>
          <w:sz w:val="24"/>
          <w:szCs w:val="24"/>
        </w:rPr>
      </w:pPr>
      <w:r w:rsidRPr="00AE47B7">
        <w:rPr>
          <w:rFonts w:ascii="Grundschrift" w:eastAsia="Times New Roman" w:hAnsi="Grundschrift" w:cs="Times New Roman"/>
          <w:b/>
          <w:sz w:val="24"/>
          <w:szCs w:val="24"/>
        </w:rPr>
        <w:t>S</w:t>
      </w:r>
      <w:r w:rsidRPr="00AE47B7">
        <w:rPr>
          <w:rFonts w:ascii="Grundschrift" w:eastAsia="Times New Roman" w:hAnsi="Grundschrift" w:cs="Times New Roman"/>
          <w:b/>
          <w:sz w:val="24"/>
          <w:szCs w:val="24"/>
        </w:rPr>
        <w:t>ie arbeiten für das Gesundheits</w:t>
      </w:r>
      <w:r w:rsidRPr="00AE47B7">
        <w:rPr>
          <w:rFonts w:ascii="Grundschrift" w:eastAsia="Times New Roman" w:hAnsi="Grundschrift" w:cs="Times New Roman"/>
          <w:b/>
          <w:sz w:val="24"/>
          <w:szCs w:val="24"/>
        </w:rPr>
        <w:t>system?</w:t>
      </w:r>
      <w:r w:rsidRPr="00AE47B7">
        <w:rPr>
          <w:rFonts w:ascii="Grundschrift" w:eastAsia="Times New Roman" w:hAnsi="Grundschrift" w:cs="Times New Roman"/>
          <w:b/>
          <w:sz w:val="24"/>
          <w:szCs w:val="24"/>
        </w:rPr>
        <w:t xml:space="preserve"> Oder in einem anderen wichtigen Beruf?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b/>
          <w:sz w:val="24"/>
          <w:szCs w:val="24"/>
        </w:rPr>
      </w:pPr>
      <w:r w:rsidRPr="002B12B5">
        <w:rPr>
          <w:rFonts w:ascii="Grundschrift" w:eastAsia="Times New Roman" w:hAnsi="Grundschrift" w:cs="Times New Roman"/>
          <w:sz w:val="24"/>
          <w:szCs w:val="24"/>
        </w:rPr>
        <w:t>Nutzen Sie die Notbetreuung.</w:t>
      </w:r>
      <w:r w:rsidR="00AE47B7">
        <w:rPr>
          <w:rFonts w:ascii="Grundschrift" w:eastAsia="Times New Roman" w:hAnsi="Grundschrift" w:cs="Times New Roman"/>
          <w:sz w:val="24"/>
          <w:szCs w:val="24"/>
        </w:rPr>
        <w:t xml:space="preserve"> </w:t>
      </w:r>
      <w:r w:rsidRPr="002B12B5">
        <w:rPr>
          <w:rFonts w:ascii="Grundschrift" w:eastAsia="Times New Roman" w:hAnsi="Grundschrift" w:cs="Times New Roman"/>
          <w:sz w:val="24"/>
          <w:szCs w:val="24"/>
        </w:rPr>
        <w:t xml:space="preserve">Melden Sie Ihr Kind bitte </w:t>
      </w:r>
      <w:r w:rsidRPr="002B12B5">
        <w:rPr>
          <w:rFonts w:ascii="Grundschrift" w:eastAsia="Times New Roman" w:hAnsi="Grundschrift" w:cs="Times New Roman"/>
          <w:b/>
          <w:sz w:val="24"/>
          <w:szCs w:val="24"/>
        </w:rPr>
        <w:t>immer einen Tag vorher an.</w:t>
      </w:r>
    </w:p>
    <w:p w:rsidR="00544F76" w:rsidRPr="002B12B5" w:rsidRDefault="00544F76" w:rsidP="00544F76">
      <w:pPr>
        <w:spacing w:before="100" w:beforeAutospacing="1" w:after="100" w:afterAutospacing="1" w:line="240" w:lineRule="auto"/>
        <w:rPr>
          <w:rStyle w:val="Fett"/>
          <w:sz w:val="28"/>
          <w:szCs w:val="28"/>
        </w:rPr>
      </w:pPr>
      <w:r w:rsidRPr="002B12B5">
        <w:rPr>
          <w:rStyle w:val="Fett"/>
          <w:sz w:val="28"/>
          <w:szCs w:val="28"/>
        </w:rPr>
        <w:lastRenderedPageBreak/>
        <w:t> </w:t>
      </w:r>
      <w:r w:rsidR="002B12B5" w:rsidRPr="002B12B5">
        <w:rPr>
          <w:rStyle w:val="Fett"/>
          <w:sz w:val="28"/>
          <w:szCs w:val="28"/>
        </w:rPr>
        <w:t>Wie kann mein Kind lernen?</w:t>
      </w:r>
    </w:p>
    <w:p w:rsidR="002B12B5" w:rsidRP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>
        <w:rPr>
          <w:rStyle w:val="Fett"/>
          <w:rFonts w:ascii="Grundschrift" w:hAnsi="Grundschrift"/>
          <w:b w:val="0"/>
          <w:sz w:val="24"/>
          <w:szCs w:val="24"/>
        </w:rPr>
        <w:t xml:space="preserve">JEDES Kind der </w:t>
      </w:r>
      <w:proofErr w:type="spellStart"/>
      <w:r>
        <w:rPr>
          <w:rStyle w:val="Fett"/>
          <w:rFonts w:ascii="Grundschrift" w:hAnsi="Grundschrift"/>
          <w:b w:val="0"/>
          <w:sz w:val="24"/>
          <w:szCs w:val="24"/>
        </w:rPr>
        <w:t>Papenschule</w:t>
      </w:r>
      <w:proofErr w:type="spellEnd"/>
      <w:r>
        <w:rPr>
          <w:rStyle w:val="Fett"/>
          <w:rFonts w:ascii="Grundschrift" w:hAnsi="Grundschrift"/>
          <w:b w:val="0"/>
          <w:sz w:val="24"/>
          <w:szCs w:val="24"/>
        </w:rPr>
        <w:t xml:space="preserve"> erhält</w:t>
      </w:r>
      <w:r w:rsidR="002B12B5" w:rsidRPr="00AE47B7">
        <w:rPr>
          <w:rStyle w:val="Fett"/>
          <w:rFonts w:ascii="Grundschrift" w:hAnsi="Grundschrift"/>
          <w:b w:val="0"/>
          <w:sz w:val="24"/>
          <w:szCs w:val="24"/>
        </w:rPr>
        <w:t xml:space="preserve"> in den nächsten Tagen Lernmaterial.</w:t>
      </w:r>
    </w:p>
    <w:p w:rsidR="002B12B5" w:rsidRPr="00AE47B7" w:rsidRDefault="002B12B5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>Die Kinder arbeiten darin jeden Tag.</w:t>
      </w:r>
    </w:p>
    <w:p w:rsidR="002B12B5" w:rsidRPr="00AE47B7" w:rsidRDefault="002B12B5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>Auf dem Kinderbrief steht, wie lange gearbeitet werden kann.</w:t>
      </w:r>
    </w:p>
    <w:p w:rsidR="00AE47B7" w:rsidRP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>Diese Materialien sind im Briefkasten.</w:t>
      </w:r>
    </w:p>
    <w:p w:rsid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>Es ist Material zum Üben.</w:t>
      </w:r>
    </w:p>
    <w:p w:rsidR="00AE47B7" w:rsidRDefault="00AE47B7" w:rsidP="00544F76">
      <w:pPr>
        <w:spacing w:before="100" w:beforeAutospacing="1" w:after="100" w:afterAutospacing="1" w:line="240" w:lineRule="auto"/>
        <w:rPr>
          <w:rStyle w:val="Fett"/>
          <w:sz w:val="28"/>
          <w:szCs w:val="28"/>
        </w:rPr>
      </w:pPr>
      <w:r w:rsidRPr="00AE47B7">
        <w:rPr>
          <w:rStyle w:val="Fett"/>
          <w:sz w:val="28"/>
          <w:szCs w:val="28"/>
        </w:rPr>
        <w:t>Wie kann ich meinem Kind helfen</w:t>
      </w:r>
      <w:r>
        <w:rPr>
          <w:rStyle w:val="Fett"/>
          <w:sz w:val="28"/>
          <w:szCs w:val="28"/>
        </w:rPr>
        <w:t xml:space="preserve"> bei der Arbeit</w:t>
      </w:r>
      <w:r w:rsidRPr="00AE47B7">
        <w:rPr>
          <w:rStyle w:val="Fett"/>
          <w:sz w:val="28"/>
          <w:szCs w:val="28"/>
        </w:rPr>
        <w:t>?</w:t>
      </w:r>
    </w:p>
    <w:p w:rsidR="00AE47B7" w:rsidRP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>Eigentlich schafft Ihr Kind das gut alleine.</w:t>
      </w:r>
    </w:p>
    <w:p w:rsidR="00AE47B7" w:rsidRP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>Es sind Materialien zum Üben.</w:t>
      </w:r>
    </w:p>
    <w:p w:rsidR="00AE47B7" w:rsidRP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 xml:space="preserve">Das bedeutet, wir haben alles schon in der Schule besprochen und trainiert. </w:t>
      </w:r>
    </w:p>
    <w:p w:rsidR="00AE47B7" w:rsidRP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>Sie können aber immer kurz helfen.</w:t>
      </w:r>
    </w:p>
    <w:p w:rsidR="00AE47B7" w:rsidRPr="00AE47B7" w:rsidRDefault="00AE47B7" w:rsidP="00544F76">
      <w:pPr>
        <w:spacing w:before="100" w:beforeAutospacing="1" w:after="100" w:afterAutospacing="1" w:line="240" w:lineRule="auto"/>
        <w:rPr>
          <w:rStyle w:val="Fett"/>
          <w:sz w:val="28"/>
          <w:szCs w:val="28"/>
        </w:rPr>
      </w:pPr>
      <w:r w:rsidRPr="00AE47B7">
        <w:rPr>
          <w:rStyle w:val="Fett"/>
          <w:sz w:val="28"/>
          <w:szCs w:val="28"/>
        </w:rPr>
        <w:t>Was gibt es noch?</w:t>
      </w:r>
    </w:p>
    <w:p w:rsidR="00AE47B7" w:rsidRP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 xml:space="preserve">Schauen Sie mit Ihrem Kind auf unsere Homepage </w:t>
      </w:r>
      <w:r w:rsidRPr="00AE47B7">
        <w:rPr>
          <w:rStyle w:val="Fett"/>
          <w:rFonts w:ascii="Grundschrift" w:hAnsi="Grundschrift"/>
          <w:sz w:val="24"/>
          <w:szCs w:val="24"/>
        </w:rPr>
        <w:t>papenschule.de</w:t>
      </w:r>
    </w:p>
    <w:p w:rsidR="00AE47B7" w:rsidRDefault="00AE47B7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>Dort finden Sie immer Informationen.</w:t>
      </w:r>
      <w:r w:rsidR="008901B8">
        <w:rPr>
          <w:rStyle w:val="Fett"/>
          <w:rFonts w:ascii="Grundschrift" w:hAnsi="Grundschrift"/>
          <w:b w:val="0"/>
          <w:sz w:val="24"/>
          <w:szCs w:val="24"/>
        </w:rPr>
        <w:t xml:space="preserve"> </w:t>
      </w:r>
      <w:r w:rsidRPr="00AE47B7">
        <w:rPr>
          <w:rStyle w:val="Fett"/>
          <w:rFonts w:ascii="Grundschrift" w:hAnsi="Grundschrift"/>
          <w:b w:val="0"/>
          <w:sz w:val="24"/>
          <w:szCs w:val="24"/>
        </w:rPr>
        <w:t>Dort finden Sie zusätzliche Ideen für zuhause.</w:t>
      </w:r>
    </w:p>
    <w:p w:rsidR="008901B8" w:rsidRDefault="008901B8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>
        <w:rPr>
          <w:rStyle w:val="Fett"/>
          <w:rFonts w:ascii="Grundschrift" w:hAnsi="Grundschrift"/>
          <w:b w:val="0"/>
          <w:sz w:val="24"/>
          <w:szCs w:val="24"/>
        </w:rPr>
        <w:t>Unter PADLET sind viele Ideen zu finden. Auf der Homepage sind auch immer aktuelle Elterninformationen.</w:t>
      </w:r>
    </w:p>
    <w:p w:rsidR="008901B8" w:rsidRPr="008901B8" w:rsidRDefault="008901B8" w:rsidP="00544F76">
      <w:pPr>
        <w:spacing w:before="100" w:beforeAutospacing="1" w:after="100" w:afterAutospacing="1" w:line="240" w:lineRule="auto"/>
        <w:rPr>
          <w:rStyle w:val="Fett"/>
          <w:sz w:val="28"/>
          <w:szCs w:val="28"/>
        </w:rPr>
      </w:pPr>
      <w:r w:rsidRPr="008901B8">
        <w:rPr>
          <w:rStyle w:val="Fett"/>
          <w:sz w:val="28"/>
          <w:szCs w:val="28"/>
        </w:rPr>
        <w:t>Und sonst?</w:t>
      </w:r>
    </w:p>
    <w:p w:rsidR="008901B8" w:rsidRDefault="008901B8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>
        <w:rPr>
          <w:rStyle w:val="Fett"/>
          <w:rFonts w:ascii="Grundschrift" w:hAnsi="Grundschrift"/>
          <w:b w:val="0"/>
          <w:sz w:val="24"/>
          <w:szCs w:val="24"/>
        </w:rPr>
        <w:t xml:space="preserve">Termine sind verschoben und werden nachgeholt. Sie erfahren alles aktuell. </w:t>
      </w:r>
    </w:p>
    <w:p w:rsidR="00AE47B7" w:rsidRPr="00AE47B7" w:rsidRDefault="008901B8" w:rsidP="00544F76">
      <w:pPr>
        <w:spacing w:before="100" w:beforeAutospacing="1" w:after="100" w:afterAutospacing="1" w:line="240" w:lineRule="auto"/>
        <w:rPr>
          <w:rStyle w:val="Fett"/>
          <w:rFonts w:ascii="Grundschrift" w:hAnsi="Grundschrift"/>
          <w:b w:val="0"/>
          <w:sz w:val="24"/>
          <w:szCs w:val="24"/>
        </w:rPr>
      </w:pPr>
      <w:r>
        <w:rPr>
          <w:rStyle w:val="Fett"/>
          <w:rFonts w:ascii="Grundschrift" w:hAnsi="Grundschrift"/>
          <w:b w:val="0"/>
          <w:sz w:val="24"/>
          <w:szCs w:val="24"/>
        </w:rPr>
        <w:t>Wir wissen, dass es eine schwierige Situation ist. Rufen Sie gerne an, wenn Sie Fragen haben oder anderweitig Unterstützung benötigen.</w:t>
      </w:r>
      <w:bookmarkStart w:id="0" w:name="_GoBack"/>
      <w:bookmarkEnd w:id="0"/>
    </w:p>
    <w:p w:rsidR="002B12B5" w:rsidRPr="002B12B5" w:rsidRDefault="00AE47B7" w:rsidP="008901B8">
      <w:pPr>
        <w:spacing w:before="100" w:beforeAutospacing="1" w:after="100" w:afterAutospacing="1" w:line="240" w:lineRule="auto"/>
        <w:rPr>
          <w:sz w:val="24"/>
          <w:szCs w:val="24"/>
        </w:rPr>
      </w:pPr>
      <w:r w:rsidRPr="00AE47B7">
        <w:rPr>
          <w:rStyle w:val="Fett"/>
          <w:rFonts w:ascii="Grundschrift" w:hAnsi="Grundschrift"/>
          <w:b w:val="0"/>
          <w:sz w:val="24"/>
          <w:szCs w:val="24"/>
        </w:rPr>
        <w:t xml:space="preserve">Alle aus der </w:t>
      </w:r>
      <w:proofErr w:type="spellStart"/>
      <w:r w:rsidRPr="00AE47B7">
        <w:rPr>
          <w:rStyle w:val="Fett"/>
          <w:rFonts w:ascii="Grundschrift" w:hAnsi="Grundschrift"/>
          <w:b w:val="0"/>
          <w:sz w:val="24"/>
          <w:szCs w:val="24"/>
        </w:rPr>
        <w:t>Papenschule</w:t>
      </w:r>
      <w:proofErr w:type="spellEnd"/>
      <w:r w:rsidRPr="00AE47B7">
        <w:rPr>
          <w:rStyle w:val="Fett"/>
          <w:rFonts w:ascii="Grundschrift" w:hAnsi="Grundschrift"/>
          <w:b w:val="0"/>
          <w:sz w:val="24"/>
          <w:szCs w:val="24"/>
        </w:rPr>
        <w:t xml:space="preserve"> danken Ihnen herzlich.</w:t>
      </w:r>
      <w:r w:rsidR="008901B8">
        <w:rPr>
          <w:rStyle w:val="Fett"/>
          <w:rFonts w:ascii="Grundschrift" w:hAnsi="Grundschrift"/>
          <w:b w:val="0"/>
          <w:sz w:val="24"/>
          <w:szCs w:val="24"/>
        </w:rPr>
        <w:t xml:space="preserve">  Bleiben Sie gesund und passen Sie auf sich und Ihre Liebsten auf!</w:t>
      </w:r>
      <w:r w:rsidR="008901B8">
        <w:rPr>
          <w:rStyle w:val="Fett"/>
          <w:rFonts w:ascii="Grundschrift" w:hAnsi="Grundschrift"/>
          <w:b w:val="0"/>
          <w:sz w:val="24"/>
          <w:szCs w:val="24"/>
        </w:rPr>
        <w:tab/>
      </w:r>
      <w:r w:rsidR="008901B8">
        <w:rPr>
          <w:rStyle w:val="Fett"/>
          <w:rFonts w:ascii="Grundschrift" w:hAnsi="Grundschrift"/>
          <w:b w:val="0"/>
          <w:sz w:val="24"/>
          <w:szCs w:val="24"/>
        </w:rPr>
        <w:tab/>
      </w:r>
      <w:r w:rsidR="008901B8">
        <w:rPr>
          <w:rStyle w:val="Fett"/>
          <w:rFonts w:ascii="Grundschrift" w:hAnsi="Grundschrift"/>
          <w:b w:val="0"/>
          <w:sz w:val="24"/>
          <w:szCs w:val="24"/>
        </w:rPr>
        <w:tab/>
      </w:r>
      <w:r w:rsidR="008901B8" w:rsidRPr="008901B8">
        <w:rPr>
          <w:rStyle w:val="Fett"/>
          <w:rFonts w:ascii="Brush Script MT" w:hAnsi="Brush Script MT"/>
          <w:b w:val="0"/>
          <w:sz w:val="44"/>
          <w:szCs w:val="44"/>
        </w:rPr>
        <w:t>S. Büttner</w:t>
      </w:r>
      <w:r w:rsidR="008901B8">
        <w:rPr>
          <w:rStyle w:val="Fett"/>
          <w:rFonts w:ascii="Grundschrift" w:hAnsi="Grundschrift"/>
          <w:b w:val="0"/>
          <w:sz w:val="24"/>
          <w:szCs w:val="24"/>
        </w:rPr>
        <w:t>, Schulleiterin</w:t>
      </w:r>
    </w:p>
    <w:sectPr w:rsidR="002B12B5" w:rsidRPr="002B12B5" w:rsidSect="00063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43" w:rsidRDefault="00A57143" w:rsidP="0015299B">
      <w:pPr>
        <w:spacing w:after="0" w:line="240" w:lineRule="auto"/>
      </w:pPr>
      <w:r>
        <w:separator/>
      </w:r>
    </w:p>
  </w:endnote>
  <w:endnote w:type="continuationSeparator" w:id="0">
    <w:p w:rsidR="00A57143" w:rsidRDefault="00A57143" w:rsidP="0015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43" w:rsidRDefault="00A57143" w:rsidP="0015299B">
      <w:pPr>
        <w:spacing w:after="0" w:line="240" w:lineRule="auto"/>
      </w:pPr>
      <w:r>
        <w:separator/>
      </w:r>
    </w:p>
  </w:footnote>
  <w:footnote w:type="continuationSeparator" w:id="0">
    <w:p w:rsidR="00A57143" w:rsidRDefault="00A57143" w:rsidP="0015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9B" w:rsidRPr="002030AE" w:rsidRDefault="0015299B" w:rsidP="0015299B">
    <w:pPr>
      <w:spacing w:after="0"/>
      <w:rPr>
        <w:rFonts w:ascii="Arial Black" w:hAnsi="Arial Black"/>
        <w:sz w:val="44"/>
        <w:szCs w:val="44"/>
        <w:u w:val="single"/>
      </w:rPr>
    </w:pPr>
    <w:r>
      <w:rPr>
        <w:rFonts w:ascii="Arial Black" w:hAnsi="Arial Black"/>
        <w:sz w:val="44"/>
        <w:szCs w:val="44"/>
        <w:u w:val="single"/>
      </w:rPr>
      <w:t xml:space="preserve">  </w:t>
    </w:r>
    <w:r>
      <w:rPr>
        <w:rFonts w:ascii="Arial Black" w:hAnsi="Arial Black"/>
        <w:noProof/>
        <w:sz w:val="44"/>
        <w:szCs w:val="44"/>
        <w:u w:val="single"/>
      </w:rPr>
      <w:drawing>
        <wp:inline distT="0" distB="0" distL="0" distR="0">
          <wp:extent cx="885825" cy="885825"/>
          <wp:effectExtent l="19050" t="0" r="9525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E84">
      <w:rPr>
        <w:rFonts w:ascii="Arial Black" w:hAnsi="Arial Black"/>
        <w:sz w:val="44"/>
        <w:szCs w:val="44"/>
        <w:u w:val="single"/>
      </w:rPr>
      <w:t xml:space="preserve"> </w:t>
    </w:r>
    <w:r>
      <w:rPr>
        <w:rFonts w:ascii="Arial Black" w:hAnsi="Arial Black"/>
        <w:sz w:val="44"/>
        <w:szCs w:val="44"/>
        <w:u w:val="single"/>
      </w:rPr>
      <w:t xml:space="preserve">  </w:t>
    </w:r>
    <w:r w:rsidRPr="00063EA9">
      <w:rPr>
        <w:rFonts w:ascii="Aharoni" w:hAnsi="Aharoni" w:cs="Aharoni"/>
        <w:b/>
        <w:sz w:val="44"/>
        <w:szCs w:val="44"/>
        <w:u w:val="single"/>
      </w:rPr>
      <w:t>GS Papenschule Hameln</w:t>
    </w:r>
    <w:r w:rsidR="00BF3E84">
      <w:rPr>
        <w:rFonts w:ascii="Aharoni" w:hAnsi="Aharoni" w:cs="Aharoni"/>
        <w:b/>
        <w:sz w:val="44"/>
        <w:szCs w:val="44"/>
        <w:u w:val="single"/>
      </w:rPr>
      <w:t xml:space="preserve">   </w:t>
    </w:r>
    <w:r>
      <w:rPr>
        <w:rFonts w:ascii="Arial Black" w:hAnsi="Arial Black"/>
        <w:noProof/>
        <w:sz w:val="44"/>
        <w:szCs w:val="44"/>
        <w:u w:val="single"/>
      </w:rPr>
      <w:drawing>
        <wp:inline distT="0" distB="0" distL="0" distR="0">
          <wp:extent cx="876300" cy="891540"/>
          <wp:effectExtent l="1905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99B" w:rsidRPr="00063EA9" w:rsidRDefault="0015299B" w:rsidP="0015299B">
    <w:pPr>
      <w:spacing w:after="0"/>
      <w:rPr>
        <w:rFonts w:ascii="Century Gothic" w:hAnsi="Century Gothic"/>
        <w:sz w:val="18"/>
        <w:szCs w:val="18"/>
      </w:rPr>
    </w:pPr>
    <w:r w:rsidRPr="00063EA9">
      <w:rPr>
        <w:rFonts w:ascii="Century Gothic" w:hAnsi="Century Gothic"/>
        <w:sz w:val="18"/>
        <w:szCs w:val="18"/>
      </w:rPr>
      <w:t xml:space="preserve">     GS Papen</w:t>
    </w:r>
    <w:r w:rsidR="00063EA9">
      <w:rPr>
        <w:rFonts w:ascii="Century Gothic" w:hAnsi="Century Gothic"/>
        <w:sz w:val="18"/>
        <w:szCs w:val="18"/>
      </w:rPr>
      <w:t>schule Hameln</w:t>
    </w:r>
    <w:r w:rsidR="00063EA9">
      <w:rPr>
        <w:rFonts w:ascii="Century Gothic" w:hAnsi="Century Gothic"/>
        <w:sz w:val="18"/>
        <w:szCs w:val="18"/>
      </w:rPr>
      <w:tab/>
      <w:t xml:space="preserve">  </w:t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  <w:t xml:space="preserve"> </w:t>
    </w:r>
    <w:r w:rsidRPr="00063EA9">
      <w:rPr>
        <w:rFonts w:ascii="Century Gothic" w:hAnsi="Century Gothic"/>
        <w:sz w:val="18"/>
        <w:szCs w:val="18"/>
      </w:rPr>
      <w:t>Telefon:    05151/202 1587</w:t>
    </w:r>
  </w:p>
  <w:p w:rsidR="0015299B" w:rsidRPr="00063EA9" w:rsidRDefault="0015299B" w:rsidP="0015299B">
    <w:pPr>
      <w:spacing w:after="0"/>
      <w:rPr>
        <w:rFonts w:ascii="Century Gothic" w:hAnsi="Century Gothic"/>
        <w:sz w:val="18"/>
        <w:szCs w:val="18"/>
      </w:rPr>
    </w:pPr>
    <w:r w:rsidRPr="00063EA9">
      <w:rPr>
        <w:rFonts w:ascii="Century Gothic" w:hAnsi="Century Gothic"/>
        <w:sz w:val="18"/>
        <w:szCs w:val="18"/>
      </w:rPr>
      <w:t xml:space="preserve">     </w:t>
    </w:r>
    <w:proofErr w:type="spellStart"/>
    <w:r w:rsidRPr="00063EA9">
      <w:rPr>
        <w:rFonts w:ascii="Century Gothic" w:hAnsi="Century Gothic"/>
        <w:sz w:val="18"/>
        <w:szCs w:val="18"/>
      </w:rPr>
      <w:t>P</w:t>
    </w:r>
    <w:r w:rsidR="00063EA9">
      <w:rPr>
        <w:rFonts w:ascii="Century Gothic" w:hAnsi="Century Gothic"/>
        <w:sz w:val="18"/>
        <w:szCs w:val="18"/>
      </w:rPr>
      <w:t>apenstraße</w:t>
    </w:r>
    <w:proofErr w:type="spellEnd"/>
    <w:r w:rsidR="00063EA9">
      <w:rPr>
        <w:rFonts w:ascii="Century Gothic" w:hAnsi="Century Gothic"/>
        <w:sz w:val="18"/>
        <w:szCs w:val="18"/>
      </w:rPr>
      <w:t xml:space="preserve"> 5</w:t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  <w:t xml:space="preserve"> </w:t>
    </w:r>
    <w:r w:rsidRPr="00063EA9">
      <w:rPr>
        <w:rFonts w:ascii="Century Gothic" w:hAnsi="Century Gothic"/>
        <w:sz w:val="18"/>
        <w:szCs w:val="18"/>
      </w:rPr>
      <w:t xml:space="preserve">Fax       :    05151/202 1843    </w:t>
    </w:r>
  </w:p>
  <w:p w:rsidR="0015299B" w:rsidRPr="00063EA9" w:rsidRDefault="0015299B" w:rsidP="0015299B">
    <w:pPr>
      <w:spacing w:after="0"/>
      <w:rPr>
        <w:rFonts w:ascii="Century Gothic" w:hAnsi="Century Gothic"/>
        <w:sz w:val="18"/>
        <w:szCs w:val="18"/>
      </w:rPr>
    </w:pPr>
    <w:r w:rsidRPr="00063EA9">
      <w:rPr>
        <w:rFonts w:ascii="Century Gothic" w:hAnsi="Century Gothic"/>
        <w:sz w:val="18"/>
        <w:szCs w:val="18"/>
      </w:rPr>
      <w:t xml:space="preserve">   </w:t>
    </w:r>
    <w:r w:rsidR="00063EA9">
      <w:rPr>
        <w:rFonts w:ascii="Century Gothic" w:hAnsi="Century Gothic"/>
        <w:sz w:val="18"/>
        <w:szCs w:val="18"/>
      </w:rPr>
      <w:t xml:space="preserve">  31785 Hameln</w:t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  <w:t xml:space="preserve">    </w:t>
    </w:r>
    <w:r w:rsidRPr="00063EA9">
      <w:rPr>
        <w:rFonts w:ascii="Century Gothic" w:hAnsi="Century Gothic"/>
        <w:sz w:val="18"/>
        <w:szCs w:val="18"/>
      </w:rPr>
      <w:t xml:space="preserve">  </w:t>
    </w:r>
    <w:r w:rsidR="00063EA9">
      <w:rPr>
        <w:rFonts w:ascii="Century Gothic" w:hAnsi="Century Gothic"/>
        <w:sz w:val="18"/>
        <w:szCs w:val="18"/>
      </w:rPr>
      <w:t xml:space="preserve">                                     </w:t>
    </w:r>
    <w:r w:rsidRPr="00063EA9">
      <w:rPr>
        <w:rFonts w:ascii="Century Gothic" w:hAnsi="Century Gothic"/>
        <w:sz w:val="18"/>
        <w:szCs w:val="18"/>
      </w:rPr>
      <w:t>E-Mail   :   sekretariat-papenschule@hameln.de</w:t>
    </w:r>
  </w:p>
  <w:p w:rsidR="0015299B" w:rsidRPr="0015299B" w:rsidRDefault="0015299B" w:rsidP="0015299B">
    <w:pPr>
      <w:spacing w:after="0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BF9"/>
    <w:multiLevelType w:val="hybridMultilevel"/>
    <w:tmpl w:val="67CEC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DAC"/>
    <w:multiLevelType w:val="multilevel"/>
    <w:tmpl w:val="F500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6996"/>
    <w:multiLevelType w:val="hybridMultilevel"/>
    <w:tmpl w:val="E1A87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86299"/>
    <w:multiLevelType w:val="multilevel"/>
    <w:tmpl w:val="A70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D"/>
    <w:rsid w:val="0002407A"/>
    <w:rsid w:val="00063EA9"/>
    <w:rsid w:val="000C642A"/>
    <w:rsid w:val="0015299B"/>
    <w:rsid w:val="001B1DAA"/>
    <w:rsid w:val="001F71AD"/>
    <w:rsid w:val="002030AE"/>
    <w:rsid w:val="002B12B5"/>
    <w:rsid w:val="00373277"/>
    <w:rsid w:val="003D46E6"/>
    <w:rsid w:val="004E665D"/>
    <w:rsid w:val="00506911"/>
    <w:rsid w:val="005132C8"/>
    <w:rsid w:val="00544F76"/>
    <w:rsid w:val="00673A24"/>
    <w:rsid w:val="007419A6"/>
    <w:rsid w:val="007D2E7D"/>
    <w:rsid w:val="007E59B4"/>
    <w:rsid w:val="00837A15"/>
    <w:rsid w:val="008901B8"/>
    <w:rsid w:val="0097246E"/>
    <w:rsid w:val="009F2E01"/>
    <w:rsid w:val="00A57143"/>
    <w:rsid w:val="00A6469F"/>
    <w:rsid w:val="00AB66AE"/>
    <w:rsid w:val="00AD0629"/>
    <w:rsid w:val="00AE47B7"/>
    <w:rsid w:val="00BA6759"/>
    <w:rsid w:val="00BF2557"/>
    <w:rsid w:val="00BF3E84"/>
    <w:rsid w:val="00C00D65"/>
    <w:rsid w:val="00C15A21"/>
    <w:rsid w:val="00CD77A0"/>
    <w:rsid w:val="00CE3650"/>
    <w:rsid w:val="00D62E75"/>
    <w:rsid w:val="00E21865"/>
    <w:rsid w:val="00E91B25"/>
    <w:rsid w:val="00F65ACC"/>
    <w:rsid w:val="00F67FCB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0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99B"/>
  </w:style>
  <w:style w:type="paragraph" w:styleId="Fuzeile">
    <w:name w:val="footer"/>
    <w:basedOn w:val="Standard"/>
    <w:link w:val="FuzeileZchn"/>
    <w:uiPriority w:val="99"/>
    <w:semiHidden/>
    <w:unhideWhenUsed/>
    <w:rsid w:val="0015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99B"/>
  </w:style>
  <w:style w:type="character" w:styleId="Hyperlink">
    <w:name w:val="Hyperlink"/>
    <w:basedOn w:val="Absatz-Standardschriftart"/>
    <w:uiPriority w:val="99"/>
    <w:unhideWhenUsed/>
    <w:rsid w:val="001529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59B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44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0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99B"/>
  </w:style>
  <w:style w:type="paragraph" w:styleId="Fuzeile">
    <w:name w:val="footer"/>
    <w:basedOn w:val="Standard"/>
    <w:link w:val="FuzeileZchn"/>
    <w:uiPriority w:val="99"/>
    <w:semiHidden/>
    <w:unhideWhenUsed/>
    <w:rsid w:val="0015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99B"/>
  </w:style>
  <w:style w:type="character" w:styleId="Hyperlink">
    <w:name w:val="Hyperlink"/>
    <w:basedOn w:val="Absatz-Standardschriftart"/>
    <w:uiPriority w:val="99"/>
    <w:unhideWhenUsed/>
    <w:rsid w:val="001529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59B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44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 Meggi</dc:creator>
  <cp:lastModifiedBy>Schulleitung</cp:lastModifiedBy>
  <cp:revision>2</cp:revision>
  <cp:lastPrinted>2020-04-16T06:31:00Z</cp:lastPrinted>
  <dcterms:created xsi:type="dcterms:W3CDTF">2020-04-16T06:50:00Z</dcterms:created>
  <dcterms:modified xsi:type="dcterms:W3CDTF">2020-04-16T06:50:00Z</dcterms:modified>
</cp:coreProperties>
</file>